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6B64" w:rsidRDefault="002E6B64" w:rsidP="002E6B64">
      <w:pPr>
        <w:spacing w:line="480" w:lineRule="auto"/>
        <w:rPr>
          <w:lang w:val="en-US"/>
        </w:rPr>
      </w:pPr>
      <w:r>
        <w:rPr>
          <w:lang w:val="en-US"/>
        </w:rPr>
        <w:t>Student’s Name</w:t>
      </w:r>
    </w:p>
    <w:p w:rsidR="002E6B64" w:rsidRDefault="002E6B64" w:rsidP="002E6B64">
      <w:pPr>
        <w:spacing w:line="480" w:lineRule="auto"/>
        <w:rPr>
          <w:lang w:val="en-US"/>
        </w:rPr>
      </w:pPr>
      <w:r>
        <w:rPr>
          <w:lang w:val="en-US"/>
        </w:rPr>
        <w:t>Professor</w:t>
      </w:r>
    </w:p>
    <w:p w:rsidR="002E6B64" w:rsidRDefault="002E6B64" w:rsidP="002E6B64">
      <w:pPr>
        <w:spacing w:line="480" w:lineRule="auto"/>
        <w:rPr>
          <w:lang w:val="en-US"/>
        </w:rPr>
      </w:pPr>
      <w:r>
        <w:rPr>
          <w:lang w:val="en-US"/>
        </w:rPr>
        <w:t>Course</w:t>
      </w:r>
    </w:p>
    <w:p w:rsidR="002E6B64" w:rsidRDefault="002E6B64" w:rsidP="002E6B64">
      <w:pPr>
        <w:spacing w:line="480" w:lineRule="auto"/>
        <w:rPr>
          <w:lang w:val="en-US"/>
        </w:rPr>
      </w:pPr>
      <w:r>
        <w:rPr>
          <w:lang w:val="en-US"/>
        </w:rPr>
        <w:t>4</w:t>
      </w:r>
      <w:r w:rsidRPr="002E6B64">
        <w:rPr>
          <w:vertAlign w:val="superscript"/>
          <w:lang w:val="en-US"/>
        </w:rPr>
        <w:t>th</w:t>
      </w:r>
      <w:r>
        <w:rPr>
          <w:lang w:val="en-US"/>
        </w:rPr>
        <w:t xml:space="preserve"> December 2017</w:t>
      </w:r>
    </w:p>
    <w:p w:rsidR="002E6B64" w:rsidRDefault="002E6B64" w:rsidP="002E6B64">
      <w:pPr>
        <w:spacing w:line="480" w:lineRule="auto"/>
        <w:jc w:val="center"/>
        <w:rPr>
          <w:lang w:val="en-US"/>
        </w:rPr>
      </w:pPr>
      <w:r>
        <w:rPr>
          <w:lang w:val="en-US"/>
        </w:rPr>
        <w:t>SOCIALIZATION</w:t>
      </w:r>
    </w:p>
    <w:p w:rsidR="002E6B64" w:rsidRDefault="002E6B64" w:rsidP="002E6B64">
      <w:pPr>
        <w:spacing w:line="480" w:lineRule="auto"/>
        <w:ind w:firstLine="720"/>
        <w:rPr>
          <w:lang w:val="en-US"/>
        </w:rPr>
      </w:pPr>
      <w:r>
        <w:rPr>
          <w:lang w:val="en-US"/>
        </w:rPr>
        <w:t>Education is an inst</w:t>
      </w:r>
      <w:r w:rsidR="00DF69CD">
        <w:rPr>
          <w:lang w:val="en-US"/>
        </w:rPr>
        <w:t>itution that instills knowledge, values and behaviors into children and young adults in order to make them fit to navigate society and the world at large. Instilling values and good behavior is especially important in order to teach them how to communicate and socialize with each other.</w:t>
      </w:r>
    </w:p>
    <w:p w:rsidR="00DF69CD" w:rsidRDefault="006F7C3D" w:rsidP="002E6B64">
      <w:pPr>
        <w:spacing w:line="480" w:lineRule="auto"/>
        <w:ind w:firstLine="720"/>
        <w:rPr>
          <w:lang w:val="en-US"/>
        </w:rPr>
      </w:pPr>
      <w:r>
        <w:rPr>
          <w:lang w:val="en-US"/>
        </w:rPr>
        <w:t xml:space="preserve">Schools are institutions where students convene to gain knowledge by utilizing the facilities and teachers and also consulting each other in order to overcome the academic and social knowledge that is key to success in the outside world. This all starts from kindergarten school where values of friendship and communication are instilled all the way to higher education where skills that are essential to the workplace are instilled. It is a process that </w:t>
      </w:r>
      <w:r w:rsidR="00AD71E5">
        <w:rPr>
          <w:lang w:val="en-US"/>
        </w:rPr>
        <w:t>relies the architecture and mechanisms that “provide the pedagogical device which imparts social interaction and discourse in educational systems.” (</w:t>
      </w:r>
      <w:proofErr w:type="spellStart"/>
      <w:r w:rsidR="00AD71E5">
        <w:rPr>
          <w:lang w:val="en-US"/>
        </w:rPr>
        <w:t>Peatross</w:t>
      </w:r>
      <w:proofErr w:type="spellEnd"/>
      <w:r w:rsidR="00AD71E5">
        <w:rPr>
          <w:lang w:val="en-US"/>
        </w:rPr>
        <w:t xml:space="preserve">, </w:t>
      </w:r>
      <w:proofErr w:type="spellStart"/>
      <w:r w:rsidR="00AD71E5">
        <w:rPr>
          <w:lang w:val="en-US"/>
        </w:rPr>
        <w:t>Peponis</w:t>
      </w:r>
      <w:proofErr w:type="spellEnd"/>
      <w:r w:rsidR="00AD71E5">
        <w:rPr>
          <w:lang w:val="en-US"/>
        </w:rPr>
        <w:t xml:space="preserve">, 1996, </w:t>
      </w:r>
      <w:proofErr w:type="spellStart"/>
      <w:r w:rsidR="00AD71E5">
        <w:rPr>
          <w:lang w:val="en-US"/>
        </w:rPr>
        <w:t>pg</w:t>
      </w:r>
      <w:proofErr w:type="spellEnd"/>
      <w:r w:rsidR="00AD71E5">
        <w:rPr>
          <w:lang w:val="en-US"/>
        </w:rPr>
        <w:t xml:space="preserve"> 366)</w:t>
      </w:r>
    </w:p>
    <w:p w:rsidR="00AD71E5" w:rsidRDefault="00AD71E5" w:rsidP="002E6B64">
      <w:pPr>
        <w:spacing w:line="480" w:lineRule="auto"/>
        <w:ind w:firstLine="720"/>
        <w:rPr>
          <w:lang w:val="en-US"/>
        </w:rPr>
      </w:pPr>
      <w:r>
        <w:rPr>
          <w:lang w:val="en-US"/>
        </w:rPr>
        <w:t>Socialization in education exists in parall</w:t>
      </w:r>
      <w:r w:rsidR="006545A9">
        <w:rPr>
          <w:lang w:val="en-US"/>
        </w:rPr>
        <w:t>el to the learning process at it is throughout the entire duration of education. It not only helps as a tool that is useful after school but also useful in building team work as well as better communicate and solve problems better. It is quite a useful tool in the workplace as good communic</w:t>
      </w:r>
      <w:r w:rsidR="00726301">
        <w:rPr>
          <w:lang w:val="en-US"/>
        </w:rPr>
        <w:t>ate allows for a proper flow of systems.</w:t>
      </w:r>
    </w:p>
    <w:p w:rsidR="00726301" w:rsidRDefault="00726301" w:rsidP="002E6B64">
      <w:pPr>
        <w:spacing w:line="480" w:lineRule="auto"/>
        <w:ind w:firstLine="720"/>
        <w:rPr>
          <w:lang w:val="en-US"/>
        </w:rPr>
      </w:pPr>
      <w:r>
        <w:rPr>
          <w:lang w:val="en-US"/>
        </w:rPr>
        <w:t xml:space="preserve">Organized socialization as part of education also changes with the complexity of knowledge being offered in schools and becomes dynamic and complex when we are in </w:t>
      </w:r>
      <w:r>
        <w:rPr>
          <w:lang w:val="en-US"/>
        </w:rPr>
        <w:lastRenderedPageBreak/>
        <w:t>higher education because we are utilizing different aspects of socializing to achieve independence. (Tierney, 1997)</w:t>
      </w:r>
    </w:p>
    <w:p w:rsidR="00726301" w:rsidRDefault="00726301" w:rsidP="00726301">
      <w:pPr>
        <w:spacing w:line="480" w:lineRule="auto"/>
        <w:ind w:firstLine="720"/>
        <w:rPr>
          <w:lang w:val="en-US"/>
        </w:rPr>
      </w:pPr>
      <w:r>
        <w:rPr>
          <w:lang w:val="en-US"/>
        </w:rPr>
        <w:t>This is the case with leadership and organization where peers get to be in charge of the socialization process in education to better make the system work for the students that are currently in the institutions.</w:t>
      </w:r>
      <w:r w:rsidR="00075E17">
        <w:rPr>
          <w:lang w:val="en-US"/>
        </w:rPr>
        <w:t xml:space="preserve"> Leadership is especially a key aspect of socialization in education as the process of organizing groups of people in institutions in order to socially and academically develop new ideas and mechanisms that facilitate ingenuity and creativity among students.</w:t>
      </w:r>
    </w:p>
    <w:p w:rsidR="00075E17" w:rsidRDefault="00075E17" w:rsidP="00726301">
      <w:pPr>
        <w:spacing w:line="480" w:lineRule="auto"/>
        <w:ind w:firstLine="720"/>
        <w:rPr>
          <w:lang w:val="en-US"/>
        </w:rPr>
      </w:pPr>
      <w:r>
        <w:rPr>
          <w:lang w:val="en-US"/>
        </w:rPr>
        <w:t>Team work and team building in schools is an important aspect of socializing in education as there are always problems that need to be solved and how to create new ideas and challenge the ones that they have encou</w:t>
      </w:r>
      <w:r w:rsidR="00C57F68">
        <w:rPr>
          <w:lang w:val="en-US"/>
        </w:rPr>
        <w:t>ntered with. With socialization these values help with the application of knowledge and information to real life situations and settings.</w:t>
      </w:r>
    </w:p>
    <w:p w:rsidR="00C57F68" w:rsidRDefault="00726301" w:rsidP="00726301">
      <w:pPr>
        <w:spacing w:line="480" w:lineRule="auto"/>
        <w:ind w:firstLine="720"/>
        <w:rPr>
          <w:lang w:val="en-US"/>
        </w:rPr>
      </w:pPr>
      <w:r>
        <w:rPr>
          <w:lang w:val="en-US"/>
        </w:rPr>
        <w:t xml:space="preserve">A very good question that can be asked of socialization is “how can it instill the sense </w:t>
      </w:r>
      <w:r w:rsidR="006D5CD7">
        <w:rPr>
          <w:lang w:val="en-US"/>
        </w:rPr>
        <w:t>of individuality all while utilizing organizational socialization on a large number of people?”</w:t>
      </w:r>
      <w:r w:rsidR="00140EC7">
        <w:rPr>
          <w:lang w:val="en-US"/>
        </w:rPr>
        <w:t xml:space="preserve"> It is a process that manifests itself within the organizational process and it is encouraged through interaction in social activities and recreational time which are is controlled at first during the early stages of the education process that is the kindergarten </w:t>
      </w:r>
      <w:r w:rsidR="00C57F68">
        <w:rPr>
          <w:lang w:val="en-US"/>
        </w:rPr>
        <w:t xml:space="preserve">stage and grade school stage. </w:t>
      </w:r>
    </w:p>
    <w:p w:rsidR="00726301" w:rsidRDefault="00C57F68" w:rsidP="00726301">
      <w:pPr>
        <w:spacing w:line="480" w:lineRule="auto"/>
        <w:ind w:firstLine="720"/>
        <w:rPr>
          <w:lang w:val="en-US"/>
        </w:rPr>
      </w:pPr>
      <w:r>
        <w:rPr>
          <w:lang w:val="en-US"/>
        </w:rPr>
        <w:t>It then</w:t>
      </w:r>
      <w:r w:rsidR="00140EC7">
        <w:rPr>
          <w:lang w:val="en-US"/>
        </w:rPr>
        <w:t xml:space="preserve"> gradually </w:t>
      </w:r>
      <w:r>
        <w:rPr>
          <w:lang w:val="en-US"/>
        </w:rPr>
        <w:t>becomes a self-learning and self-improving process for an individual. One starts to think on their own and make decisions that are in their desired interests. Organizational socializing in education is a good tool in shaping the individuality of a person as it makes you understand and/or discover what you are good at and what you can use to navigate the world post-education phase.</w:t>
      </w:r>
    </w:p>
    <w:p w:rsidR="00C57F68" w:rsidRDefault="00C57F68" w:rsidP="00726301">
      <w:pPr>
        <w:spacing w:line="480" w:lineRule="auto"/>
        <w:ind w:firstLine="720"/>
        <w:rPr>
          <w:lang w:val="en-US"/>
        </w:rPr>
      </w:pPr>
    </w:p>
    <w:p w:rsidR="0086633A" w:rsidRDefault="0086633A" w:rsidP="00726301">
      <w:pPr>
        <w:spacing w:line="480" w:lineRule="auto"/>
        <w:ind w:firstLine="720"/>
        <w:rPr>
          <w:lang w:val="en-US"/>
        </w:rPr>
      </w:pPr>
    </w:p>
    <w:p w:rsidR="00C57F68" w:rsidRDefault="00C57F68" w:rsidP="00726301">
      <w:pPr>
        <w:spacing w:line="480" w:lineRule="auto"/>
        <w:ind w:firstLine="720"/>
        <w:rPr>
          <w:lang w:val="en-US"/>
        </w:rPr>
      </w:pPr>
      <w:r>
        <w:rPr>
          <w:lang w:val="en-US"/>
        </w:rPr>
        <w:t>Lastly socialization plays a larger role not just in the society but helps in building the different aspects of a nation as it is helps in business and recreational related activities especially during the post-education phase where students are doing jobs or becoming creators and entrepreneurs in their respective fields where they are best suited.</w:t>
      </w:r>
    </w:p>
    <w:p w:rsidR="00C57F68" w:rsidRDefault="00715B9B" w:rsidP="00726301">
      <w:pPr>
        <w:spacing w:line="480" w:lineRule="auto"/>
        <w:ind w:firstLine="720"/>
        <w:rPr>
          <w:lang w:val="en-US"/>
        </w:rPr>
      </w:pPr>
      <w:r>
        <w:rPr>
          <w:lang w:val="en-US"/>
        </w:rPr>
        <w:t>Education and its organizational socialization process is key in instilling the various values and knowledge on students who are going to be part of the workforce of the nation in various institutions. Education being an important part of</w:t>
      </w:r>
      <w:r w:rsidR="0086633A">
        <w:rPr>
          <w:lang w:val="en-US"/>
        </w:rPr>
        <w:t xml:space="preserve"> the economy and prosperity of a nation relies on socialization in order to instill the core values of a nation that are key to maintaining their position in the world.</w:t>
      </w:r>
    </w:p>
    <w:p w:rsidR="0086633A" w:rsidRDefault="0086633A" w:rsidP="00726301">
      <w:pPr>
        <w:spacing w:line="480" w:lineRule="auto"/>
        <w:ind w:firstLine="720"/>
        <w:rPr>
          <w:lang w:val="en-US"/>
        </w:rPr>
      </w:pPr>
      <w:r>
        <w:rPr>
          <w:lang w:val="en-US"/>
        </w:rPr>
        <w:t>Education and socializing has also been advanced with technology and interconnection as now many institutions offer their services to international recipients thereby improving the social process in higher learning institutions improving the efficiency and changing the dynamics and breaking down some of the barriers that are socializing of small communities. Today we think about the international community as much as we think about our local communities and this helps in exchange of information on a large scale medium.</w:t>
      </w:r>
    </w:p>
    <w:p w:rsidR="0086633A" w:rsidRDefault="0086633A" w:rsidP="00726301">
      <w:pPr>
        <w:spacing w:line="480" w:lineRule="auto"/>
        <w:ind w:firstLine="720"/>
        <w:rPr>
          <w:lang w:val="en-US"/>
        </w:rPr>
      </w:pPr>
      <w:r>
        <w:rPr>
          <w:lang w:val="en-US"/>
        </w:rPr>
        <w:t>In conclusion, education and socialization can be seen as interdependent and as much as they are independent so as the singular goal of education that is to impart values and knowledge into the new generation is achieved and propagated even after school.</w:t>
      </w:r>
      <w:bookmarkStart w:id="0" w:name="_GoBack"/>
      <w:bookmarkEnd w:id="0"/>
    </w:p>
    <w:p w:rsidR="00C57F68" w:rsidRDefault="00C57F68" w:rsidP="00726301">
      <w:pPr>
        <w:spacing w:line="480" w:lineRule="auto"/>
        <w:ind w:firstLine="720"/>
        <w:rPr>
          <w:lang w:val="en-US"/>
        </w:rPr>
      </w:pPr>
    </w:p>
    <w:p w:rsidR="00C57F68" w:rsidRDefault="00C57F68" w:rsidP="00726301">
      <w:pPr>
        <w:spacing w:line="480" w:lineRule="auto"/>
        <w:ind w:firstLine="720"/>
        <w:rPr>
          <w:lang w:val="en-US"/>
        </w:rPr>
      </w:pPr>
    </w:p>
    <w:p w:rsidR="00C57F68" w:rsidRDefault="00C57F68" w:rsidP="00726301">
      <w:pPr>
        <w:spacing w:line="480" w:lineRule="auto"/>
        <w:ind w:firstLine="720"/>
        <w:rPr>
          <w:lang w:val="en-US"/>
        </w:rPr>
      </w:pPr>
    </w:p>
    <w:p w:rsidR="006F7C3D" w:rsidRDefault="006F7C3D" w:rsidP="002E6B64">
      <w:pPr>
        <w:spacing w:line="480" w:lineRule="auto"/>
        <w:ind w:firstLine="720"/>
        <w:rPr>
          <w:lang w:val="en-US"/>
        </w:rPr>
      </w:pPr>
    </w:p>
    <w:p w:rsidR="006F7C3D" w:rsidRDefault="006F7C3D" w:rsidP="002E6B64">
      <w:pPr>
        <w:spacing w:line="480" w:lineRule="auto"/>
        <w:ind w:firstLine="720"/>
        <w:rPr>
          <w:lang w:val="en-US"/>
        </w:rPr>
      </w:pPr>
    </w:p>
    <w:p w:rsidR="006F7C3D" w:rsidRDefault="006F7C3D" w:rsidP="0086633A">
      <w:pPr>
        <w:spacing w:line="480" w:lineRule="auto"/>
        <w:rPr>
          <w:lang w:val="en-US"/>
        </w:rPr>
      </w:pPr>
    </w:p>
    <w:p w:rsidR="006F7C3D" w:rsidRDefault="006F7C3D" w:rsidP="002E6B64">
      <w:pPr>
        <w:spacing w:line="480" w:lineRule="auto"/>
        <w:ind w:firstLine="720"/>
        <w:rPr>
          <w:b/>
          <w:lang w:val="en-US"/>
        </w:rPr>
      </w:pPr>
      <w:r>
        <w:rPr>
          <w:b/>
          <w:lang w:val="en-US"/>
        </w:rPr>
        <w:t>REFERENCES</w:t>
      </w:r>
    </w:p>
    <w:p w:rsidR="00AD71E5" w:rsidRPr="00AD71E5" w:rsidRDefault="00AD71E5" w:rsidP="00AD71E5">
      <w:pPr>
        <w:spacing w:line="480" w:lineRule="auto"/>
        <w:ind w:left="720" w:hanging="720"/>
        <w:rPr>
          <w:lang w:val="en-US"/>
        </w:rPr>
      </w:pPr>
      <w:r w:rsidRPr="00AD71E5">
        <w:rPr>
          <w:lang w:val="en-US"/>
        </w:rPr>
        <w:t xml:space="preserve">Frieda </w:t>
      </w:r>
      <w:r>
        <w:rPr>
          <w:lang w:val="en-US"/>
        </w:rPr>
        <w:t xml:space="preserve">D. </w:t>
      </w:r>
      <w:proofErr w:type="spellStart"/>
      <w:r>
        <w:rPr>
          <w:lang w:val="en-US"/>
        </w:rPr>
        <w:t>Peatross</w:t>
      </w:r>
      <w:proofErr w:type="spellEnd"/>
      <w:r>
        <w:rPr>
          <w:lang w:val="en-US"/>
        </w:rPr>
        <w:t xml:space="preserve"> and John </w:t>
      </w:r>
      <w:proofErr w:type="spellStart"/>
      <w:r>
        <w:rPr>
          <w:lang w:val="en-US"/>
        </w:rPr>
        <w:t>Peponis</w:t>
      </w:r>
      <w:proofErr w:type="spellEnd"/>
      <w:r>
        <w:rPr>
          <w:lang w:val="en-US"/>
        </w:rPr>
        <w:t xml:space="preserve"> </w:t>
      </w:r>
      <w:r w:rsidRPr="00AD71E5">
        <w:rPr>
          <w:lang w:val="en-US"/>
        </w:rPr>
        <w:t>Journal of Architectural and Planning Research</w:t>
      </w:r>
    </w:p>
    <w:p w:rsidR="006F7C3D" w:rsidRDefault="00AD71E5" w:rsidP="00AD71E5">
      <w:pPr>
        <w:spacing w:line="480" w:lineRule="auto"/>
        <w:ind w:left="720" w:hanging="720"/>
        <w:rPr>
          <w:lang w:val="en-US"/>
        </w:rPr>
      </w:pPr>
      <w:r w:rsidRPr="00AD71E5">
        <w:rPr>
          <w:lang w:val="en-US"/>
        </w:rPr>
        <w:t>Vol. 12, No. 4 (</w:t>
      </w:r>
      <w:proofErr w:type="gramStart"/>
      <w:r w:rsidRPr="00AD71E5">
        <w:rPr>
          <w:lang w:val="en-US"/>
        </w:rPr>
        <w:t>Winter</w:t>
      </w:r>
      <w:proofErr w:type="gramEnd"/>
      <w:r w:rsidRPr="00AD71E5">
        <w:rPr>
          <w:lang w:val="en-US"/>
        </w:rPr>
        <w:t>, 1995), pp. 366-385</w:t>
      </w:r>
    </w:p>
    <w:p w:rsidR="00140EC7" w:rsidRDefault="00023E1E" w:rsidP="00140EC7">
      <w:pPr>
        <w:spacing w:line="480" w:lineRule="auto"/>
        <w:ind w:left="720" w:hanging="720"/>
        <w:rPr>
          <w:lang w:val="en-US"/>
        </w:rPr>
      </w:pPr>
      <w:r w:rsidRPr="00023E1E">
        <w:rPr>
          <w:lang w:val="en-US"/>
        </w:rPr>
        <w:t>Tierney, William G. "Organizational socialization in higher education." The Journal of Higher Education 68.1 (1997): 1-16.</w:t>
      </w:r>
    </w:p>
    <w:p w:rsidR="00023E1E" w:rsidRPr="00AD71E5" w:rsidRDefault="00726301" w:rsidP="00140EC7">
      <w:pPr>
        <w:spacing w:line="480" w:lineRule="auto"/>
        <w:ind w:left="720" w:hanging="720"/>
        <w:rPr>
          <w:lang w:val="en-US"/>
        </w:rPr>
      </w:pPr>
      <w:proofErr w:type="spellStart"/>
      <w:r w:rsidRPr="00726301">
        <w:rPr>
          <w:lang w:val="en-US"/>
        </w:rPr>
        <w:t>Rorty</w:t>
      </w:r>
      <w:proofErr w:type="spellEnd"/>
      <w:r w:rsidRPr="00726301">
        <w:rPr>
          <w:lang w:val="en-US"/>
        </w:rPr>
        <w:t>, Richard. "Education as Socialization and as Individualization." Philosophy and social hope (1999): 114-126.</w:t>
      </w:r>
    </w:p>
    <w:sectPr w:rsidR="00023E1E" w:rsidRPr="00AD71E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B64"/>
    <w:rsid w:val="00023E1E"/>
    <w:rsid w:val="00075E17"/>
    <w:rsid w:val="000B1DF9"/>
    <w:rsid w:val="00140EC7"/>
    <w:rsid w:val="002E6B64"/>
    <w:rsid w:val="006545A9"/>
    <w:rsid w:val="0066099C"/>
    <w:rsid w:val="006D5CD7"/>
    <w:rsid w:val="006F7C3D"/>
    <w:rsid w:val="00715B9B"/>
    <w:rsid w:val="00726301"/>
    <w:rsid w:val="0086633A"/>
    <w:rsid w:val="00AD71E5"/>
    <w:rsid w:val="00C57F68"/>
    <w:rsid w:val="00DF69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82DA3B-C5D5-4D29-8C8D-6E36DE3AC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1</Pages>
  <Words>788</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Wagucu</dc:creator>
  <cp:keywords/>
  <dc:description/>
  <cp:lastModifiedBy>Kevin Wagucu</cp:lastModifiedBy>
  <cp:revision>4</cp:revision>
  <dcterms:created xsi:type="dcterms:W3CDTF">2017-12-04T19:12:00Z</dcterms:created>
  <dcterms:modified xsi:type="dcterms:W3CDTF">2017-12-05T12:21:00Z</dcterms:modified>
</cp:coreProperties>
</file>